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6568" w:rsidRDefault="00CB3C5D" w14:paraId="7325F1C0" w14:textId="0E2B76F6">
      <w:r w:rsidR="00CB3C5D">
        <w:drawing>
          <wp:inline wp14:editId="6E23C1B2" wp14:anchorId="2E354224">
            <wp:extent cx="2924654" cy="914400"/>
            <wp:effectExtent l="0" t="0" r="0" b="0"/>
            <wp:docPr id="1581228617" name="Picture 4" descr="A logo with text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1228617" name="Picture 4" descr="A logo with text on it&#10;&#10;AI-generated content may be incorrect."/>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2941216" cy="919578"/>
                    </a:xfrm>
                    <a:prstGeom prst="rect">
                      <a:avLst/>
                    </a:prstGeom>
                  </pic:spPr>
                </pic:pic>
              </a:graphicData>
            </a:graphic>
          </wp:inline>
        </w:drawing>
      </w:r>
    </w:p>
    <w:p w:rsidR="39DFDF16" w:rsidP="71484570" w:rsidRDefault="39DFDF16" w14:paraId="6E8BAF58" w14:textId="0AFA0391">
      <w:pPr>
        <w:pStyle w:val="Normal"/>
        <w:spacing w:after="0" w:line="240" w:lineRule="auto"/>
        <w:rPr>
          <w:rFonts w:ascii="Calibri" w:hAnsi="Calibri" w:eastAsia="Calibri" w:cs="Calibri"/>
          <w:b w:val="0"/>
          <w:bCs w:val="0"/>
          <w:color w:val="656390"/>
          <w:sz w:val="22"/>
          <w:szCs w:val="22"/>
        </w:rPr>
      </w:pPr>
    </w:p>
    <w:p w:rsidR="71484570" w:rsidP="71484570" w:rsidRDefault="71484570" w14:paraId="215AE881" w14:textId="670611B1">
      <w:pPr>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9DFDF16" w:rsidP="2B6A3506" w:rsidRDefault="39DFDF16" w14:paraId="7FD9D0F8" w14:textId="6E333DA3">
      <w:pPr>
        <w:spacing w:before="0" w:beforeAutospacing="off"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9DFDF16" w:rsidP="2B6A3506" w:rsidRDefault="39DFDF16" w14:paraId="6F772109" w14:textId="6EC978BA">
      <w:pPr>
        <w:pStyle w:val="Normal"/>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1"/>
          <w:bCs w:val="1"/>
          <w:i w:val="0"/>
          <w:iCs w:val="0"/>
          <w:caps w:val="0"/>
          <w:smallCaps w:val="0"/>
          <w:noProof w:val="0"/>
          <w:color w:val="000000" w:themeColor="text1" w:themeTint="FF" w:themeShade="FF"/>
          <w:sz w:val="22"/>
          <w:szCs w:val="22"/>
          <w:lang w:val="en-GB"/>
        </w:rPr>
        <w:t>Privacy and Data Protection Policy</w:t>
      </w:r>
    </w:p>
    <w:p w:rsidR="39DFDF16" w:rsidP="2B6A3506" w:rsidRDefault="39DFDF16" w14:paraId="20B63A38" w14:textId="1F63002C">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We are committed to protecting your personal data and respecting your privacy.</w:t>
      </w:r>
    </w:p>
    <w:p w:rsidR="39DFDF16" w:rsidP="2B6A3506" w:rsidRDefault="39DFDF16" w14:paraId="09AC6D7C" w14:textId="15DC35AC">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When you apply for support, we collect personal information such as your name, contact details, and information about your circumstances. We use this information to assess your application, provide support, and manage our services.</w:t>
      </w:r>
    </w:p>
    <w:p w:rsidR="39DFDF16" w:rsidP="2B6A3506" w:rsidRDefault="39DFDF16" w14:paraId="3C566AF6" w14:textId="550A61E4">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We only use your data where we have a lawful basis under UK GDPR, such as your consent or where it is necessary to provide our services.</w:t>
      </w:r>
    </w:p>
    <w:p w:rsidR="39DFDF16" w:rsidP="2B6A3506" w:rsidRDefault="39DFDF16" w14:paraId="5B43C8B2" w14:textId="157D80C5">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We treat your information with strict confidentiality. We do not sell your data. We may share it with trusted partners or service providers where necessary to process your application or deliver support, and only with appropriate safeguards in place</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o</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y</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h</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y</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o</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u</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o</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B6A3506" w:rsidR="183D32CB">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39DFDF16" w:rsidP="2B6A3506" w:rsidRDefault="39DFDF16" w14:paraId="60BEE927" w14:textId="0C51D73E">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We store your data securely and keep it f</w:t>
      </w:r>
      <w:r w:rsidRPr="2B6A3506" w:rsidR="09F65912">
        <w:rPr>
          <w:rFonts w:ascii="Calibri" w:hAnsi="Calibri" w:eastAsia="Calibri" w:cs="Calibri"/>
          <w:b w:val="0"/>
          <w:bCs w:val="0"/>
          <w:i w:val="0"/>
          <w:iCs w:val="0"/>
          <w:caps w:val="0"/>
          <w:smallCaps w:val="0"/>
          <w:noProof w:val="0"/>
          <w:color w:val="000000" w:themeColor="text1" w:themeTint="FF" w:themeShade="FF"/>
          <w:sz w:val="22"/>
          <w:szCs w:val="22"/>
          <w:lang w:val="en-GB"/>
        </w:rPr>
        <w:t>or</w:t>
      </w: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B6A3506" w:rsidR="09F659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six years for audit purposes, at which point it is </w:t>
      </w:r>
      <w:r w:rsidRPr="2B6A3506" w:rsidR="09F65912">
        <w:rPr>
          <w:rFonts w:ascii="Calibri" w:hAnsi="Calibri" w:eastAsia="Calibri" w:cs="Calibri"/>
          <w:b w:val="0"/>
          <w:bCs w:val="0"/>
          <w:i w:val="0"/>
          <w:iCs w:val="0"/>
          <w:caps w:val="0"/>
          <w:smallCaps w:val="0"/>
          <w:noProof w:val="0"/>
          <w:color w:val="000000" w:themeColor="text1" w:themeTint="FF" w:themeShade="FF"/>
          <w:sz w:val="22"/>
          <w:szCs w:val="22"/>
          <w:lang w:val="en-GB"/>
        </w:rPr>
        <w:t>destroyed</w:t>
      </w:r>
      <w:r w:rsidRPr="2B6A3506" w:rsidR="09F6591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39DFDF16" w:rsidP="2B6A3506" w:rsidRDefault="39DFDF16" w14:paraId="6DC60140" w14:textId="5D32A923">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You have the right to access your personal data, request corrections, ask for it to be deleted, or object to how it is used.</w:t>
      </w:r>
    </w:p>
    <w:p w:rsidR="39DFDF16" w:rsidP="2B6A3506" w:rsidRDefault="39DFDF16" w14:paraId="0ACEF56A" w14:textId="2AE7A203">
      <w:pPr>
        <w:spacing w:before="240" w:beforeAutospacing="off" w:after="24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If you have any questions or would like to make a request about your data, please contact us at info@equitycharitabletrust.org.</w:t>
      </w:r>
      <w:r w:rsidRPr="2B6A3506" w:rsidR="351EBE1A">
        <w:rPr>
          <w:rFonts w:ascii="Calibri" w:hAnsi="Calibri" w:eastAsia="Calibri" w:cs="Calibri"/>
          <w:b w:val="0"/>
          <w:bCs w:val="0"/>
          <w:i w:val="0"/>
          <w:iCs w:val="0"/>
          <w:caps w:val="0"/>
          <w:smallCaps w:val="0"/>
          <w:noProof w:val="0"/>
          <w:color w:val="000000" w:themeColor="text1" w:themeTint="FF" w:themeShade="FF"/>
          <w:sz w:val="22"/>
          <w:szCs w:val="22"/>
          <w:lang w:val="en-GB"/>
        </w:rPr>
        <w:t>uk</w:t>
      </w:r>
    </w:p>
    <w:p w:rsidR="39DFDF16" w:rsidP="5BFEF040" w:rsidRDefault="39DFDF16" w14:paraId="648D4E09" w14:textId="72BB88C7">
      <w:pPr>
        <w:spacing w:before="0" w:beforeAutospacing="off"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1484570" w:rsidP="71484570" w:rsidRDefault="71484570" w14:paraId="041998C9" w14:textId="0654FED8">
      <w:pPr>
        <w:spacing w:before="0" w:before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p>
    <w:p w:rsidR="71484570" w:rsidP="71484570" w:rsidRDefault="71484570" w14:paraId="4F55C828" w14:textId="2AB0E69B">
      <w:pPr>
        <w:spacing w:before="0" w:beforeAutospacing="off" w:after="0" w:line="240" w:lineRule="auto"/>
        <w:rPr>
          <w:rFonts w:ascii="Calibri" w:hAnsi="Calibri" w:eastAsia="Calibri" w:cs="Calibri"/>
          <w:b w:val="0"/>
          <w:bCs w:val="0"/>
          <w:i w:val="1"/>
          <w:iCs w:val="1"/>
          <w:caps w:val="0"/>
          <w:smallCaps w:val="0"/>
          <w:noProof w:val="0"/>
          <w:color w:val="000000" w:themeColor="text1" w:themeTint="FF" w:themeShade="FF"/>
          <w:sz w:val="22"/>
          <w:szCs w:val="22"/>
          <w:lang w:val="en-GB"/>
        </w:rPr>
      </w:pPr>
    </w:p>
    <w:p w:rsidR="39DFDF16" w:rsidP="39DFDF16" w:rsidRDefault="39DFDF16" w14:paraId="304334B2" w14:textId="358AE13E">
      <w:pPr>
        <w:pStyle w:val="Normal"/>
        <w:spacing w:after="0" w:line="240" w:lineRule="auto"/>
        <w:rPr>
          <w:rFonts w:ascii="Calibri" w:hAnsi="Calibri" w:eastAsia="Calibri" w:cs="Calibri"/>
          <w:b w:val="0"/>
          <w:bCs w:val="0"/>
          <w:color w:val="656390"/>
          <w:sz w:val="24"/>
          <w:szCs w:val="24"/>
        </w:rPr>
      </w:pPr>
    </w:p>
    <w:sectPr w:rsidRPr="007E791B" w:rsidR="006B7458" w:rsidSect="00CB3C5D">
      <w:headerReference w:type="even" r:id="rId11"/>
      <w:headerReference w:type="default" r:id="rId12"/>
      <w:footerReference w:type="even" r:id="rId13"/>
      <w:footerReference w:type="default" r:id="rId14"/>
      <w:headerReference w:type="first" r:id="rId15"/>
      <w:footerReference w:type="first" r:id="rId16"/>
      <w:pgSz w:w="11906" w:h="16838" w:orient="portrait"/>
      <w:pgMar w:top="624"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881" w:rsidP="007E791B" w:rsidRDefault="00815881" w14:paraId="2AF80701" w14:textId="77777777">
      <w:pPr>
        <w:spacing w:after="0" w:line="240" w:lineRule="auto"/>
      </w:pPr>
      <w:r>
        <w:separator/>
      </w:r>
    </w:p>
  </w:endnote>
  <w:endnote w:type="continuationSeparator" w:id="0">
    <w:p w:rsidR="00815881" w:rsidP="007E791B" w:rsidRDefault="00815881" w14:paraId="6E7FA9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Segoe UI">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54127B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1B" w:rsidP="47282C7A" w:rsidRDefault="50C6EF7F" w14:paraId="524BDB97" w14:textId="75875B3E">
    <w:pPr>
      <w:spacing w:after="0" w:line="240" w:lineRule="auto"/>
      <w:jc w:val="center"/>
      <w:rPr>
        <w:rFonts w:ascii="AppleSystemUIFont" w:hAnsi="AppleSystemUIFont" w:cs="AppleSystemUIFont"/>
        <w:b w:val="1"/>
        <w:bCs w:val="1"/>
        <w:color w:val="656390"/>
        <w:kern w:val="0"/>
        <w:sz w:val="22"/>
        <w:szCs w:val="22"/>
      </w:rPr>
    </w:pPr>
    <w:r w:rsidRPr="47282C7A" w:rsidR="47282C7A">
      <w:rPr>
        <w:rFonts w:ascii="AppleSystemUIFont" w:hAnsi="AppleSystemUIFont" w:cs="AppleSystemUIFont"/>
        <w:b w:val="1"/>
        <w:bCs w:val="1"/>
        <w:color w:val="656390"/>
        <w:kern w:val="0"/>
        <w:sz w:val="22"/>
        <w:szCs w:val="22"/>
      </w:rPr>
      <w:t>Equity Charitable Trust, Unit Z, Vincent’s Yard, 23 Alphabet Mews, London, SW9 0FN</w:t>
    </w:r>
  </w:p>
  <w:p w:rsidR="007E791B" w:rsidP="50C6EF7F" w:rsidRDefault="50C6EF7F" w14:paraId="43341C47" w14:textId="77777777">
    <w:pPr>
      <w:spacing w:after="0" w:line="240" w:lineRule="auto"/>
      <w:jc w:val="center"/>
      <w:rPr>
        <w:rFonts w:ascii="AppleSystemUIFont" w:hAnsi="AppleSystemUIFont" w:cs="AppleSystemUIFont"/>
        <w:b w:val="1"/>
        <w:bCs w:val="1"/>
        <w:color w:val="656390"/>
        <w:kern w:val="0"/>
        <w:sz w:val="22"/>
        <w:szCs w:val="22"/>
      </w:rPr>
    </w:pPr>
    <w:r w:rsidRPr="50C6EF7F" w:rsidR="47282C7A">
      <w:rPr>
        <w:rFonts w:ascii="AppleSystemUIFont" w:hAnsi="AppleSystemUIFont" w:cs="AppleSystemUIFont"/>
        <w:b w:val="1"/>
        <w:bCs w:val="1"/>
        <w:color w:val="656390"/>
        <w:kern w:val="0"/>
        <w:sz w:val="22"/>
        <w:szCs w:val="22"/>
      </w:rPr>
      <w:t>Company Number: 2341733 | Registered Charity Number: 328103</w:t>
    </w:r>
  </w:p>
  <w:p w:rsidR="007E791B" w:rsidP="50C6EF7F" w:rsidRDefault="007E791B" w14:paraId="57D33DEF" w14:textId="77777777">
    <w:pPr>
      <w:spacing w:after="0" w:line="240" w:lineRule="auto"/>
      <w:jc w:val="center"/>
      <w:rPr>
        <w:rFonts w:ascii="AppleSystemUIFont" w:hAnsi="AppleSystemUIFont" w:cs="AppleSystemUIFont"/>
        <w:b w:val="1"/>
        <w:bCs w:val="1"/>
        <w:color w:val="656390"/>
        <w:kern w:val="0"/>
        <w:sz w:val="22"/>
        <w:szCs w:val="22"/>
      </w:rPr>
    </w:pPr>
  </w:p>
  <w:p w:rsidRPr="007E791B" w:rsidR="007E791B" w:rsidP="50C6EF7F" w:rsidRDefault="50C6EF7F" w14:paraId="0CFAAAF3" w14:textId="5DFBD802">
    <w:pPr>
      <w:spacing w:after="0" w:line="240" w:lineRule="auto"/>
      <w:jc w:val="center"/>
      <w:rPr>
        <w:rFonts w:ascii="MS Gothic" w:hAnsi="MS Gothic" w:eastAsia="MS Gothic" w:cs="MS Gothic"/>
        <w:b w:val="1"/>
        <w:bCs w:val="1"/>
        <w:color w:val="656390"/>
        <w:kern w:val="0"/>
        <w:sz w:val="22"/>
        <w:szCs w:val="22"/>
      </w:rPr>
    </w:pPr>
    <w:r w:rsidRPr="50C6EF7F" w:rsidR="47282C7A">
      <w:rPr>
        <w:rFonts w:ascii="AppleSystemUIFont" w:hAnsi="AppleSystemUIFont" w:cs="AppleSystemUIFont"/>
        <w:b w:val="1"/>
        <w:bCs w:val="1"/>
        <w:color w:val="656390"/>
        <w:kern w:val="0"/>
        <w:sz w:val="22"/>
        <w:szCs w:val="22"/>
      </w:rPr>
      <w:t>www.equitycharitabletrust.org.uk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78F8D6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881" w:rsidP="007E791B" w:rsidRDefault="00815881" w14:paraId="1736F153" w14:textId="77777777">
      <w:pPr>
        <w:spacing w:after="0" w:line="240" w:lineRule="auto"/>
      </w:pPr>
      <w:r>
        <w:separator/>
      </w:r>
    </w:p>
  </w:footnote>
  <w:footnote w:type="continuationSeparator" w:id="0">
    <w:p w:rsidR="00815881" w:rsidP="007E791B" w:rsidRDefault="00815881" w14:paraId="4A3503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0A6C1B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657C3F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7ECBBA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560554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91F565"/>
    <w:multiLevelType w:val="hybridMultilevel"/>
    <w:tmpl w:val="DE6C99B8"/>
    <w:lvl w:ilvl="0" w:tplc="8DF0A144">
      <w:start w:val="1"/>
      <w:numFmt w:val="decimal"/>
      <w:lvlText w:val="%1."/>
      <w:lvlJc w:val="left"/>
      <w:pPr>
        <w:ind w:left="720" w:hanging="360"/>
      </w:pPr>
      <w:rPr>
        <w:rFonts w:hint="default" w:ascii="Calibri,Segoe UI" w:hAnsi="Calibri,Segoe UI"/>
      </w:rPr>
    </w:lvl>
    <w:lvl w:ilvl="1" w:tplc="56A21092">
      <w:start w:val="1"/>
      <w:numFmt w:val="lowerLetter"/>
      <w:lvlText w:val="%2."/>
      <w:lvlJc w:val="left"/>
      <w:pPr>
        <w:ind w:left="1440" w:hanging="360"/>
      </w:pPr>
    </w:lvl>
    <w:lvl w:ilvl="2" w:tplc="214489FA">
      <w:start w:val="1"/>
      <w:numFmt w:val="lowerRoman"/>
      <w:lvlText w:val="%3."/>
      <w:lvlJc w:val="right"/>
      <w:pPr>
        <w:ind w:left="2160" w:hanging="180"/>
      </w:pPr>
    </w:lvl>
    <w:lvl w:ilvl="3" w:tplc="B30C5AC0">
      <w:start w:val="1"/>
      <w:numFmt w:val="decimal"/>
      <w:lvlText w:val="%4."/>
      <w:lvlJc w:val="left"/>
      <w:pPr>
        <w:ind w:left="2880" w:hanging="360"/>
      </w:pPr>
    </w:lvl>
    <w:lvl w:ilvl="4" w:tplc="0518C98C">
      <w:start w:val="1"/>
      <w:numFmt w:val="lowerLetter"/>
      <w:lvlText w:val="%5."/>
      <w:lvlJc w:val="left"/>
      <w:pPr>
        <w:ind w:left="3600" w:hanging="360"/>
      </w:pPr>
    </w:lvl>
    <w:lvl w:ilvl="5" w:tplc="A7D649EE">
      <w:start w:val="1"/>
      <w:numFmt w:val="lowerRoman"/>
      <w:lvlText w:val="%6."/>
      <w:lvlJc w:val="right"/>
      <w:pPr>
        <w:ind w:left="4320" w:hanging="180"/>
      </w:pPr>
    </w:lvl>
    <w:lvl w:ilvl="6" w:tplc="832A7A54">
      <w:start w:val="1"/>
      <w:numFmt w:val="decimal"/>
      <w:lvlText w:val="%7."/>
      <w:lvlJc w:val="left"/>
      <w:pPr>
        <w:ind w:left="5040" w:hanging="360"/>
      </w:pPr>
    </w:lvl>
    <w:lvl w:ilvl="7" w:tplc="7D9092FA">
      <w:start w:val="1"/>
      <w:numFmt w:val="lowerLetter"/>
      <w:lvlText w:val="%8."/>
      <w:lvlJc w:val="left"/>
      <w:pPr>
        <w:ind w:left="5760" w:hanging="360"/>
      </w:pPr>
    </w:lvl>
    <w:lvl w:ilvl="8" w:tplc="F5986438">
      <w:start w:val="1"/>
      <w:numFmt w:val="lowerRoman"/>
      <w:lvlText w:val="%9."/>
      <w:lvlJc w:val="right"/>
      <w:pPr>
        <w:ind w:left="6480" w:hanging="180"/>
      </w:pPr>
    </w:lvl>
  </w:abstractNum>
  <w:num w:numId="2">
    <w:abstractNumId w:val="1"/>
  </w:num>
  <w:num w:numId="1" w16cid:durableId="8351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58"/>
    <w:rsid w:val="000212C8"/>
    <w:rsid w:val="00055F77"/>
    <w:rsid w:val="001D8C5A"/>
    <w:rsid w:val="00336568"/>
    <w:rsid w:val="00362AB9"/>
    <w:rsid w:val="00496ED4"/>
    <w:rsid w:val="004CD787"/>
    <w:rsid w:val="004E1124"/>
    <w:rsid w:val="005854A5"/>
    <w:rsid w:val="005FEDED"/>
    <w:rsid w:val="0069636A"/>
    <w:rsid w:val="006B7458"/>
    <w:rsid w:val="00786D53"/>
    <w:rsid w:val="00799456"/>
    <w:rsid w:val="007E791B"/>
    <w:rsid w:val="00815881"/>
    <w:rsid w:val="008C1DAC"/>
    <w:rsid w:val="00962A60"/>
    <w:rsid w:val="00A93A15"/>
    <w:rsid w:val="00B157B6"/>
    <w:rsid w:val="00B76C58"/>
    <w:rsid w:val="00C735E1"/>
    <w:rsid w:val="00CB3C5D"/>
    <w:rsid w:val="00D14692"/>
    <w:rsid w:val="00E42E46"/>
    <w:rsid w:val="00E62B19"/>
    <w:rsid w:val="01807581"/>
    <w:rsid w:val="01812D5B"/>
    <w:rsid w:val="01E0FD51"/>
    <w:rsid w:val="0214A6AF"/>
    <w:rsid w:val="033A92E2"/>
    <w:rsid w:val="03CE7092"/>
    <w:rsid w:val="03D33676"/>
    <w:rsid w:val="04B44527"/>
    <w:rsid w:val="04D0DF78"/>
    <w:rsid w:val="04E58BA5"/>
    <w:rsid w:val="04EB1CDC"/>
    <w:rsid w:val="05410D50"/>
    <w:rsid w:val="0596D5A5"/>
    <w:rsid w:val="06762204"/>
    <w:rsid w:val="078DFD65"/>
    <w:rsid w:val="08016782"/>
    <w:rsid w:val="0825505F"/>
    <w:rsid w:val="09F65912"/>
    <w:rsid w:val="0B847E03"/>
    <w:rsid w:val="0C89BB8A"/>
    <w:rsid w:val="0D033455"/>
    <w:rsid w:val="0E6821A2"/>
    <w:rsid w:val="0FB26AAE"/>
    <w:rsid w:val="106B8CD8"/>
    <w:rsid w:val="10DEDE8F"/>
    <w:rsid w:val="111FE2A9"/>
    <w:rsid w:val="11C7A041"/>
    <w:rsid w:val="1275B135"/>
    <w:rsid w:val="127ED618"/>
    <w:rsid w:val="12F977E9"/>
    <w:rsid w:val="13ECC172"/>
    <w:rsid w:val="142C9BB9"/>
    <w:rsid w:val="14513147"/>
    <w:rsid w:val="1507CA56"/>
    <w:rsid w:val="15FDF3BB"/>
    <w:rsid w:val="16417C6D"/>
    <w:rsid w:val="165AE6BE"/>
    <w:rsid w:val="166D3453"/>
    <w:rsid w:val="1714B62E"/>
    <w:rsid w:val="1757B8E1"/>
    <w:rsid w:val="178D0EDC"/>
    <w:rsid w:val="183D32CB"/>
    <w:rsid w:val="1882D95F"/>
    <w:rsid w:val="18F8D952"/>
    <w:rsid w:val="1A046A84"/>
    <w:rsid w:val="1A3567FB"/>
    <w:rsid w:val="1C972786"/>
    <w:rsid w:val="1D0C9110"/>
    <w:rsid w:val="1DA873AF"/>
    <w:rsid w:val="1F3EA6EF"/>
    <w:rsid w:val="1FD536C4"/>
    <w:rsid w:val="201D30D3"/>
    <w:rsid w:val="20395E1E"/>
    <w:rsid w:val="207B93C8"/>
    <w:rsid w:val="208545C8"/>
    <w:rsid w:val="20B632C2"/>
    <w:rsid w:val="20E525B0"/>
    <w:rsid w:val="229C827D"/>
    <w:rsid w:val="22E00999"/>
    <w:rsid w:val="231810F3"/>
    <w:rsid w:val="232098DC"/>
    <w:rsid w:val="248706E9"/>
    <w:rsid w:val="2540FC0A"/>
    <w:rsid w:val="268F6684"/>
    <w:rsid w:val="26902A49"/>
    <w:rsid w:val="26BC5DC5"/>
    <w:rsid w:val="270329D0"/>
    <w:rsid w:val="272873AB"/>
    <w:rsid w:val="28908227"/>
    <w:rsid w:val="289E249A"/>
    <w:rsid w:val="28A5918B"/>
    <w:rsid w:val="2989B058"/>
    <w:rsid w:val="29E63DDA"/>
    <w:rsid w:val="2A8B4586"/>
    <w:rsid w:val="2B004E8B"/>
    <w:rsid w:val="2B6A3506"/>
    <w:rsid w:val="2BDE6DA4"/>
    <w:rsid w:val="2C6A335F"/>
    <w:rsid w:val="2C7A3693"/>
    <w:rsid w:val="2DCA56D5"/>
    <w:rsid w:val="2EAA62C4"/>
    <w:rsid w:val="304A629F"/>
    <w:rsid w:val="304D4264"/>
    <w:rsid w:val="30D79428"/>
    <w:rsid w:val="3125709B"/>
    <w:rsid w:val="314E3A62"/>
    <w:rsid w:val="318CCF24"/>
    <w:rsid w:val="31AC563D"/>
    <w:rsid w:val="31AFAF54"/>
    <w:rsid w:val="31D296E3"/>
    <w:rsid w:val="32616DD4"/>
    <w:rsid w:val="32D4E7BF"/>
    <w:rsid w:val="330FB30D"/>
    <w:rsid w:val="3327A1B7"/>
    <w:rsid w:val="33D45217"/>
    <w:rsid w:val="344C9A28"/>
    <w:rsid w:val="351EBE1A"/>
    <w:rsid w:val="35471195"/>
    <w:rsid w:val="35A8FAC6"/>
    <w:rsid w:val="3713633C"/>
    <w:rsid w:val="37DC1BE5"/>
    <w:rsid w:val="385E6587"/>
    <w:rsid w:val="389C2C73"/>
    <w:rsid w:val="39DFDF16"/>
    <w:rsid w:val="3B22FCFD"/>
    <w:rsid w:val="3C032D53"/>
    <w:rsid w:val="3C110236"/>
    <w:rsid w:val="3C3C28B6"/>
    <w:rsid w:val="3C7535FD"/>
    <w:rsid w:val="3CC7B5C5"/>
    <w:rsid w:val="3DE99273"/>
    <w:rsid w:val="3DFDCB60"/>
    <w:rsid w:val="3E41BF81"/>
    <w:rsid w:val="3EEE7766"/>
    <w:rsid w:val="3F24607C"/>
    <w:rsid w:val="406C0DF4"/>
    <w:rsid w:val="408263A1"/>
    <w:rsid w:val="42B87417"/>
    <w:rsid w:val="4341F57A"/>
    <w:rsid w:val="43C1CD71"/>
    <w:rsid w:val="445188A5"/>
    <w:rsid w:val="44CAD230"/>
    <w:rsid w:val="451363AF"/>
    <w:rsid w:val="455D90F7"/>
    <w:rsid w:val="4590C021"/>
    <w:rsid w:val="45DB1892"/>
    <w:rsid w:val="47282C7A"/>
    <w:rsid w:val="477BF856"/>
    <w:rsid w:val="47A8D1C1"/>
    <w:rsid w:val="48B36FF4"/>
    <w:rsid w:val="491F6401"/>
    <w:rsid w:val="4B08DD6B"/>
    <w:rsid w:val="4B8F7FEC"/>
    <w:rsid w:val="4C011B0E"/>
    <w:rsid w:val="4D8830D8"/>
    <w:rsid w:val="4DCF95F8"/>
    <w:rsid w:val="4DD5536D"/>
    <w:rsid w:val="4FE154FD"/>
    <w:rsid w:val="4FEBF0FA"/>
    <w:rsid w:val="50C6EF7F"/>
    <w:rsid w:val="50DA8E5E"/>
    <w:rsid w:val="513D630C"/>
    <w:rsid w:val="514ABCAD"/>
    <w:rsid w:val="51A596B3"/>
    <w:rsid w:val="51DFD795"/>
    <w:rsid w:val="527C4D12"/>
    <w:rsid w:val="536A2283"/>
    <w:rsid w:val="54095A9E"/>
    <w:rsid w:val="54627226"/>
    <w:rsid w:val="54DDF85F"/>
    <w:rsid w:val="54DF8FDF"/>
    <w:rsid w:val="559ADB12"/>
    <w:rsid w:val="57064D77"/>
    <w:rsid w:val="570DCBDD"/>
    <w:rsid w:val="5741F2E8"/>
    <w:rsid w:val="57717BED"/>
    <w:rsid w:val="579A5F6D"/>
    <w:rsid w:val="5A2C40FB"/>
    <w:rsid w:val="5B7DFB58"/>
    <w:rsid w:val="5BFEF040"/>
    <w:rsid w:val="5DC32730"/>
    <w:rsid w:val="5DCA1BD0"/>
    <w:rsid w:val="5EB9F92F"/>
    <w:rsid w:val="5F38423A"/>
    <w:rsid w:val="601285A3"/>
    <w:rsid w:val="601AE06F"/>
    <w:rsid w:val="6067B281"/>
    <w:rsid w:val="60FF273A"/>
    <w:rsid w:val="612AC8BF"/>
    <w:rsid w:val="614FFBF1"/>
    <w:rsid w:val="61E99361"/>
    <w:rsid w:val="621C1195"/>
    <w:rsid w:val="627AAAC8"/>
    <w:rsid w:val="62B4C542"/>
    <w:rsid w:val="640424D1"/>
    <w:rsid w:val="646F8A14"/>
    <w:rsid w:val="647E932D"/>
    <w:rsid w:val="64A582EE"/>
    <w:rsid w:val="6575798E"/>
    <w:rsid w:val="65A540E4"/>
    <w:rsid w:val="65D187DB"/>
    <w:rsid w:val="6618DE6F"/>
    <w:rsid w:val="682FFDF4"/>
    <w:rsid w:val="68FB64D4"/>
    <w:rsid w:val="695C9528"/>
    <w:rsid w:val="6A6A9FAB"/>
    <w:rsid w:val="6A90B76A"/>
    <w:rsid w:val="6AA259B7"/>
    <w:rsid w:val="6B2C5EE8"/>
    <w:rsid w:val="6BA0D199"/>
    <w:rsid w:val="6BB2A4FF"/>
    <w:rsid w:val="6BFE84E3"/>
    <w:rsid w:val="6C90BEE4"/>
    <w:rsid w:val="6CE5DF9C"/>
    <w:rsid w:val="6D18DFF4"/>
    <w:rsid w:val="6E4C2C41"/>
    <w:rsid w:val="6ECB70F0"/>
    <w:rsid w:val="6F73B509"/>
    <w:rsid w:val="706274C6"/>
    <w:rsid w:val="7088B187"/>
    <w:rsid w:val="70A393E6"/>
    <w:rsid w:val="70BCC1C8"/>
    <w:rsid w:val="71484570"/>
    <w:rsid w:val="7160102E"/>
    <w:rsid w:val="71C83B6D"/>
    <w:rsid w:val="7200658B"/>
    <w:rsid w:val="72749197"/>
    <w:rsid w:val="73E32B62"/>
    <w:rsid w:val="76D0A571"/>
    <w:rsid w:val="78758A71"/>
    <w:rsid w:val="793383E9"/>
    <w:rsid w:val="79B1D006"/>
    <w:rsid w:val="79BD9822"/>
    <w:rsid w:val="79E04AB6"/>
    <w:rsid w:val="7BA7A225"/>
    <w:rsid w:val="7DBBCF59"/>
    <w:rsid w:val="7F1A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FF1B"/>
  <w15:chartTrackingRefBased/>
  <w15:docId w15:val="{396A30C8-C439-45A2-B6A6-18D0A7DE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6C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C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C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6C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6C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6C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6C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6C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6C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6C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6C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6C58"/>
    <w:rPr>
      <w:rFonts w:eastAsiaTheme="majorEastAsia" w:cstheme="majorBidi"/>
      <w:color w:val="272727" w:themeColor="text1" w:themeTint="D8"/>
    </w:rPr>
  </w:style>
  <w:style w:type="paragraph" w:styleId="Title">
    <w:name w:val="Title"/>
    <w:basedOn w:val="Normal"/>
    <w:next w:val="Normal"/>
    <w:link w:val="TitleChar"/>
    <w:uiPriority w:val="10"/>
    <w:qFormat/>
    <w:rsid w:val="00B76C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6C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6C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C58"/>
    <w:pPr>
      <w:spacing w:before="160"/>
      <w:jc w:val="center"/>
    </w:pPr>
    <w:rPr>
      <w:i/>
      <w:iCs/>
      <w:color w:val="404040" w:themeColor="text1" w:themeTint="BF"/>
    </w:rPr>
  </w:style>
  <w:style w:type="character" w:styleId="QuoteChar" w:customStyle="1">
    <w:name w:val="Quote Char"/>
    <w:basedOn w:val="DefaultParagraphFont"/>
    <w:link w:val="Quote"/>
    <w:uiPriority w:val="29"/>
    <w:rsid w:val="00B76C58"/>
    <w:rPr>
      <w:i/>
      <w:iCs/>
      <w:color w:val="404040" w:themeColor="text1" w:themeTint="BF"/>
    </w:rPr>
  </w:style>
  <w:style w:type="paragraph" w:styleId="ListParagraph">
    <w:name w:val="List Paragraph"/>
    <w:basedOn w:val="Normal"/>
    <w:uiPriority w:val="34"/>
    <w:qFormat/>
    <w:rsid w:val="00B76C58"/>
    <w:pPr>
      <w:ind w:left="720"/>
      <w:contextualSpacing/>
    </w:pPr>
  </w:style>
  <w:style w:type="character" w:styleId="IntenseEmphasis">
    <w:name w:val="Intense Emphasis"/>
    <w:basedOn w:val="DefaultParagraphFont"/>
    <w:uiPriority w:val="21"/>
    <w:qFormat/>
    <w:rsid w:val="00B76C58"/>
    <w:rPr>
      <w:i/>
      <w:iCs/>
      <w:color w:val="0F4761" w:themeColor="accent1" w:themeShade="BF"/>
    </w:rPr>
  </w:style>
  <w:style w:type="paragraph" w:styleId="IntenseQuote">
    <w:name w:val="Intense Quote"/>
    <w:basedOn w:val="Normal"/>
    <w:next w:val="Normal"/>
    <w:link w:val="IntenseQuoteChar"/>
    <w:uiPriority w:val="30"/>
    <w:qFormat/>
    <w:rsid w:val="00B76C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6C58"/>
    <w:rPr>
      <w:i/>
      <w:iCs/>
      <w:color w:val="0F4761" w:themeColor="accent1" w:themeShade="BF"/>
    </w:rPr>
  </w:style>
  <w:style w:type="character" w:styleId="IntenseReference">
    <w:name w:val="Intense Reference"/>
    <w:basedOn w:val="DefaultParagraphFont"/>
    <w:uiPriority w:val="32"/>
    <w:qFormat/>
    <w:rsid w:val="00B76C58"/>
    <w:rPr>
      <w:b/>
      <w:bCs/>
      <w:smallCaps/>
      <w:color w:val="0F4761" w:themeColor="accent1" w:themeShade="BF"/>
      <w:spacing w:val="5"/>
    </w:rPr>
  </w:style>
  <w:style w:type="paragraph" w:styleId="Header">
    <w:name w:val="header"/>
    <w:basedOn w:val="Normal"/>
    <w:link w:val="HeaderChar"/>
    <w:uiPriority w:val="99"/>
    <w:unhideWhenUsed/>
    <w:rsid w:val="007E7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791B"/>
  </w:style>
  <w:style w:type="paragraph" w:styleId="Footer">
    <w:name w:val="footer"/>
    <w:basedOn w:val="Normal"/>
    <w:link w:val="FooterChar"/>
    <w:uiPriority w:val="99"/>
    <w:unhideWhenUsed/>
    <w:rsid w:val="007E7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791B"/>
  </w:style>
  <w:style w:type="character" w:styleId="normaltextrun" w:customStyle="1">
    <w:name w:val="normaltextrun"/>
    <w:basedOn w:val="DefaultParagraphFont"/>
    <w:uiPriority w:val="1"/>
    <w:rsid w:val="50C6EF7F"/>
    <w:rPr>
      <w:rFonts w:asciiTheme="minorHAnsi" w:hAnsiTheme="minorHAnsi" w:eastAsiaTheme="minorEastAsia" w:cstheme="minorBidi"/>
      <w:sz w:val="22"/>
      <w:szCs w:val="22"/>
    </w:rPr>
  </w:style>
  <w:style w:type="character" w:styleId="eop" w:customStyle="1">
    <w:name w:val="eop"/>
    <w:basedOn w:val="DefaultParagraphFont"/>
    <w:uiPriority w:val="1"/>
    <w:rsid w:val="50C6EF7F"/>
    <w:rPr>
      <w:rFonts w:asciiTheme="minorHAnsi" w:hAnsiTheme="minorHAnsi" w:eastAsiaTheme="minorEastAsia" w:cstheme="minorBidi"/>
      <w:sz w:val="22"/>
      <w:szCs w:val="22"/>
    </w:rPr>
  </w:style>
  <w:style w:type="character" w:styleId="Hyperlink">
    <w:uiPriority w:val="99"/>
    <w:name w:val="Hyperlink"/>
    <w:basedOn w:val="DefaultParagraphFont"/>
    <w:unhideWhenUsed/>
    <w:rsid w:val="5BFEF04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6951F7E6C3C48BEA79993552C4BAE" ma:contentTypeVersion="16" ma:contentTypeDescription="Create a new document." ma:contentTypeScope="" ma:versionID="96939a725ed378b4e812d64a135d0de8">
  <xsd:schema xmlns:xsd="http://www.w3.org/2001/XMLSchema" xmlns:xs="http://www.w3.org/2001/XMLSchema" xmlns:p="http://schemas.microsoft.com/office/2006/metadata/properties" xmlns:ns2="8c0d2061-f93e-4a6b-8c7b-66f7159299ee" xmlns:ns3="d6aadc69-fad0-4984-8ad1-f77856175be1" targetNamespace="http://schemas.microsoft.com/office/2006/metadata/properties" ma:root="true" ma:fieldsID="b4b2a18e8349ee415db90f8c3185ba15" ns2:_="" ns3:_="">
    <xsd:import namespace="8c0d2061-f93e-4a6b-8c7b-66f7159299ee"/>
    <xsd:import namespace="d6aadc69-fad0-4984-8ad1-f77856175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2061-f93e-4a6b-8c7b-66f7159299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2a5fa969-6308-4c63-819b-f3f2451e3270}" ma:internalName="TaxCatchAll" ma:showField="CatchAllData" ma:web="8c0d2061-f93e-4a6b-8c7b-66f7159299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adc69-fad0-4984-8ad1-f77856175b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d45a4c-e202-4e96-8d76-d6aa976c233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adc69-fad0-4984-8ad1-f77856175be1">
      <Terms xmlns="http://schemas.microsoft.com/office/infopath/2007/PartnerControls"/>
    </lcf76f155ced4ddcb4097134ff3c332f>
    <TaxCatchAll xmlns="8c0d2061-f93e-4a6b-8c7b-66f7159299ee" xsi:nil="true"/>
  </documentManagement>
</p:properties>
</file>

<file path=customXml/itemProps1.xml><?xml version="1.0" encoding="utf-8"?>
<ds:datastoreItem xmlns:ds="http://schemas.openxmlformats.org/officeDocument/2006/customXml" ds:itemID="{93603415-B2B3-4F96-B19E-AD882E6325E4}">
  <ds:schemaRefs>
    <ds:schemaRef ds:uri="http://schemas.microsoft.com/sharepoint/v3/contenttype/forms"/>
  </ds:schemaRefs>
</ds:datastoreItem>
</file>

<file path=customXml/itemProps2.xml><?xml version="1.0" encoding="utf-8"?>
<ds:datastoreItem xmlns:ds="http://schemas.openxmlformats.org/officeDocument/2006/customXml" ds:itemID="{40FA82B1-5679-4438-9EEC-90160C992474}"/>
</file>

<file path=customXml/itemProps3.xml><?xml version="1.0" encoding="utf-8"?>
<ds:datastoreItem xmlns:ds="http://schemas.openxmlformats.org/officeDocument/2006/customXml" ds:itemID="{585A3DBB-BC07-4714-AE3F-5FDBEA42B028}">
  <ds:schemaRefs>
    <ds:schemaRef ds:uri="http://schemas.microsoft.com/office/2006/metadata/properties"/>
    <ds:schemaRef ds:uri="http://schemas.microsoft.com/office/infopath/2007/PartnerControls"/>
    <ds:schemaRef ds:uri="d6aadc69-fad0-4984-8ad1-f77856175be1"/>
    <ds:schemaRef ds:uri="8c0d2061-f93e-4a6b-8c7b-66f7159299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Shaw</dc:creator>
  <keywords/>
  <dc:description/>
  <lastModifiedBy>Kaethe Cherney</lastModifiedBy>
  <revision>29</revision>
  <dcterms:created xsi:type="dcterms:W3CDTF">2025-06-02T22:25:00.0000000Z</dcterms:created>
  <dcterms:modified xsi:type="dcterms:W3CDTF">2026-04-14T12:02:49.6865563Z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0x0101005EF6951F7E6C3C48BEA79993552C4BAE</vt:lpwstr>
  </property>
  <property fmtid="{D5CDD505-2E9C-101B-9397-08002B2CF9AE}" pid="3" name="MediaServiceImageTags">
    <vt:lpwstr/>
  </property>
</Properties>
</file>